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7E" w:rsidRDefault="004C4F7E"/>
    <w:p w:rsidR="0088036C" w:rsidRDefault="001D2668" w:rsidP="0088036C">
      <w:pPr>
        <w:rPr>
          <w:b/>
          <w:sz w:val="20"/>
          <w:szCs w:val="20"/>
        </w:rPr>
      </w:pPr>
      <w:r>
        <w:rPr>
          <w:b/>
          <w:sz w:val="20"/>
          <w:szCs w:val="20"/>
        </w:rPr>
        <w:t>Applica</w:t>
      </w:r>
      <w:r w:rsidR="0088036C" w:rsidRPr="006635AA">
        <w:rPr>
          <w:b/>
          <w:sz w:val="20"/>
          <w:szCs w:val="20"/>
        </w:rPr>
        <w:t>nt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</w:t>
      </w:r>
    </w:p>
    <w:p w:rsidR="00C06A2D" w:rsidRDefault="001D2668" w:rsidP="0088036C">
      <w:pPr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C06A2D">
        <w:rPr>
          <w:b/>
          <w:sz w:val="20"/>
          <w:szCs w:val="20"/>
        </w:rPr>
        <w:t>ward</w:t>
      </w:r>
      <w:r w:rsidR="00BF395B">
        <w:rPr>
          <w:b/>
          <w:sz w:val="20"/>
          <w:szCs w:val="20"/>
        </w:rPr>
        <w:t>/Contract</w:t>
      </w:r>
      <w:r w:rsidR="00C06A2D">
        <w:rPr>
          <w:b/>
          <w:sz w:val="20"/>
          <w:szCs w:val="20"/>
        </w:rPr>
        <w:t xml:space="preserve"> Description</w:t>
      </w:r>
      <w:proofErr w:type="gramStart"/>
      <w:r w:rsidR="00C06A2D">
        <w:rPr>
          <w:b/>
          <w:sz w:val="20"/>
          <w:szCs w:val="20"/>
        </w:rPr>
        <w:t>:_</w:t>
      </w:r>
      <w:proofErr w:type="gramEnd"/>
      <w:r w:rsidR="00C06A2D">
        <w:rPr>
          <w:b/>
          <w:sz w:val="20"/>
          <w:szCs w:val="20"/>
        </w:rPr>
        <w:t>__________________________________________________________________</w:t>
      </w:r>
    </w:p>
    <w:p w:rsidR="00C06A2D" w:rsidRDefault="001D2668" w:rsidP="0088036C">
      <w:pPr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C06A2D">
        <w:rPr>
          <w:b/>
          <w:sz w:val="20"/>
          <w:szCs w:val="20"/>
        </w:rPr>
        <w:t>ward</w:t>
      </w:r>
      <w:r w:rsidR="00BF395B">
        <w:rPr>
          <w:b/>
          <w:sz w:val="20"/>
          <w:szCs w:val="20"/>
        </w:rPr>
        <w:t>/Contract</w:t>
      </w:r>
      <w:r w:rsidR="00C06A2D">
        <w:rPr>
          <w:b/>
          <w:sz w:val="20"/>
          <w:szCs w:val="20"/>
        </w:rPr>
        <w:t xml:space="preserve"> Period</w:t>
      </w:r>
      <w:proofErr w:type="gramStart"/>
      <w:r w:rsidR="00C06A2D">
        <w:rPr>
          <w:b/>
          <w:sz w:val="20"/>
          <w:szCs w:val="20"/>
        </w:rPr>
        <w:t>:_</w:t>
      </w:r>
      <w:proofErr w:type="gramEnd"/>
      <w:r w:rsidR="00C06A2D">
        <w:rPr>
          <w:b/>
          <w:sz w:val="20"/>
          <w:szCs w:val="20"/>
        </w:rPr>
        <w:t>_________________________</w:t>
      </w:r>
      <w:r w:rsidR="00C06A2D">
        <w:rPr>
          <w:b/>
          <w:sz w:val="20"/>
          <w:szCs w:val="20"/>
        </w:rPr>
        <w:tab/>
        <w:t>Review Date:_____________________________</w:t>
      </w:r>
      <w:r w:rsidR="00C06A2D">
        <w:rPr>
          <w:b/>
          <w:sz w:val="20"/>
          <w:szCs w:val="20"/>
        </w:rPr>
        <w:tab/>
      </w:r>
    </w:p>
    <w:p w:rsidR="00C06A2D" w:rsidRPr="006635AA" w:rsidRDefault="00C06A2D" w:rsidP="0088036C">
      <w:pPr>
        <w:rPr>
          <w:b/>
          <w:sz w:val="20"/>
          <w:szCs w:val="20"/>
        </w:rPr>
      </w:pPr>
      <w:r>
        <w:rPr>
          <w:b/>
          <w:sz w:val="20"/>
          <w:szCs w:val="20"/>
        </w:rPr>
        <w:t>Monitor</w:t>
      </w:r>
      <w:r w:rsidR="001D2668">
        <w:rPr>
          <w:b/>
          <w:sz w:val="20"/>
          <w:szCs w:val="20"/>
        </w:rPr>
        <w:t>ing</w:t>
      </w:r>
      <w:r>
        <w:rPr>
          <w:b/>
          <w:sz w:val="20"/>
          <w:szCs w:val="20"/>
        </w:rPr>
        <w:t xml:space="preserve"> Period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</w:t>
      </w:r>
      <w:bookmarkStart w:id="0" w:name="_GoBack"/>
      <w:bookmarkEnd w:id="0"/>
      <w:r>
        <w:rPr>
          <w:b/>
          <w:sz w:val="20"/>
          <w:szCs w:val="20"/>
        </w:rPr>
        <w:t>__</w:t>
      </w:r>
    </w:p>
    <w:p w:rsidR="0088036C" w:rsidRPr="00C06A2D" w:rsidRDefault="0088036C">
      <w:pPr>
        <w:rPr>
          <w:b/>
          <w:sz w:val="20"/>
          <w:szCs w:val="20"/>
        </w:rPr>
      </w:pPr>
      <w:r w:rsidRPr="006635AA">
        <w:rPr>
          <w:b/>
          <w:sz w:val="20"/>
          <w:szCs w:val="20"/>
        </w:rPr>
        <w:tab/>
      </w:r>
    </w:p>
    <w:p w:rsidR="0088036C" w:rsidRDefault="0088036C">
      <w:pPr>
        <w:rPr>
          <w:b/>
          <w:sz w:val="20"/>
          <w:szCs w:val="20"/>
        </w:rPr>
      </w:pPr>
      <w:r w:rsidRPr="0088036C">
        <w:rPr>
          <w:b/>
          <w:sz w:val="20"/>
          <w:szCs w:val="20"/>
        </w:rPr>
        <w:t>Problem:</w:t>
      </w:r>
    </w:p>
    <w:p w:rsidR="0088036C" w:rsidRDefault="0088036C">
      <w:pPr>
        <w:rPr>
          <w:b/>
          <w:sz w:val="20"/>
          <w:szCs w:val="20"/>
        </w:rPr>
      </w:pPr>
    </w:p>
    <w:p w:rsidR="0088036C" w:rsidRDefault="0088036C">
      <w:pPr>
        <w:rPr>
          <w:b/>
          <w:sz w:val="20"/>
          <w:szCs w:val="20"/>
        </w:rPr>
      </w:pPr>
    </w:p>
    <w:p w:rsidR="0088036C" w:rsidRDefault="0088036C">
      <w:pPr>
        <w:rPr>
          <w:b/>
          <w:sz w:val="20"/>
          <w:szCs w:val="20"/>
        </w:rPr>
      </w:pPr>
    </w:p>
    <w:p w:rsidR="0088036C" w:rsidRDefault="0088036C">
      <w:pPr>
        <w:rPr>
          <w:b/>
          <w:sz w:val="20"/>
          <w:szCs w:val="20"/>
        </w:rPr>
      </w:pPr>
    </w:p>
    <w:p w:rsidR="0088036C" w:rsidRDefault="0088036C">
      <w:pPr>
        <w:rPr>
          <w:b/>
          <w:sz w:val="20"/>
          <w:szCs w:val="20"/>
        </w:rPr>
      </w:pPr>
    </w:p>
    <w:p w:rsidR="0088036C" w:rsidRDefault="0088036C">
      <w:pPr>
        <w:rPr>
          <w:b/>
          <w:sz w:val="20"/>
          <w:szCs w:val="20"/>
        </w:rPr>
      </w:pPr>
    </w:p>
    <w:p w:rsidR="0088036C" w:rsidRDefault="0088036C">
      <w:pPr>
        <w:rPr>
          <w:b/>
          <w:sz w:val="20"/>
          <w:szCs w:val="20"/>
        </w:rPr>
      </w:pPr>
    </w:p>
    <w:p w:rsidR="0088036C" w:rsidRDefault="0088036C">
      <w:pPr>
        <w:rPr>
          <w:b/>
          <w:sz w:val="20"/>
          <w:szCs w:val="20"/>
        </w:rPr>
      </w:pPr>
    </w:p>
    <w:p w:rsidR="0088036C" w:rsidRDefault="0088036C">
      <w:pPr>
        <w:rPr>
          <w:b/>
          <w:sz w:val="20"/>
          <w:szCs w:val="20"/>
        </w:rPr>
      </w:pPr>
      <w:r>
        <w:rPr>
          <w:b/>
          <w:sz w:val="20"/>
          <w:szCs w:val="20"/>
        </w:rPr>
        <w:t>Corrective Action:</w:t>
      </w:r>
    </w:p>
    <w:p w:rsidR="0088036C" w:rsidRDefault="0088036C">
      <w:pPr>
        <w:rPr>
          <w:b/>
          <w:sz w:val="20"/>
          <w:szCs w:val="20"/>
        </w:rPr>
      </w:pPr>
    </w:p>
    <w:p w:rsidR="0088036C" w:rsidRDefault="0088036C">
      <w:pPr>
        <w:rPr>
          <w:b/>
          <w:sz w:val="20"/>
          <w:szCs w:val="20"/>
        </w:rPr>
      </w:pPr>
    </w:p>
    <w:p w:rsidR="0088036C" w:rsidRDefault="0088036C">
      <w:pPr>
        <w:rPr>
          <w:b/>
          <w:sz w:val="20"/>
          <w:szCs w:val="20"/>
        </w:rPr>
      </w:pPr>
    </w:p>
    <w:p w:rsidR="0088036C" w:rsidRDefault="0088036C">
      <w:pPr>
        <w:rPr>
          <w:b/>
          <w:sz w:val="20"/>
          <w:szCs w:val="20"/>
        </w:rPr>
      </w:pPr>
    </w:p>
    <w:p w:rsidR="0088036C" w:rsidRDefault="0088036C">
      <w:pPr>
        <w:rPr>
          <w:b/>
          <w:sz w:val="20"/>
          <w:szCs w:val="20"/>
        </w:rPr>
      </w:pPr>
    </w:p>
    <w:p w:rsidR="0088036C" w:rsidRDefault="0088036C">
      <w:pPr>
        <w:rPr>
          <w:b/>
          <w:sz w:val="20"/>
          <w:szCs w:val="20"/>
        </w:rPr>
      </w:pPr>
    </w:p>
    <w:p w:rsidR="0088036C" w:rsidRDefault="0088036C">
      <w:pPr>
        <w:rPr>
          <w:b/>
          <w:sz w:val="20"/>
          <w:szCs w:val="20"/>
        </w:rPr>
      </w:pPr>
    </w:p>
    <w:p w:rsidR="0088036C" w:rsidRDefault="0088036C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Completion Date:  ______________________________________</w:t>
      </w:r>
    </w:p>
    <w:p w:rsidR="0088036C" w:rsidRDefault="0088036C">
      <w:pPr>
        <w:rPr>
          <w:b/>
          <w:sz w:val="20"/>
          <w:szCs w:val="20"/>
        </w:rPr>
      </w:pPr>
    </w:p>
    <w:p w:rsidR="0088036C" w:rsidRPr="0088036C" w:rsidRDefault="0088036C">
      <w:pPr>
        <w:rPr>
          <w:b/>
          <w:sz w:val="20"/>
          <w:szCs w:val="20"/>
        </w:rPr>
      </w:pPr>
      <w:r>
        <w:rPr>
          <w:b/>
          <w:sz w:val="20"/>
          <w:szCs w:val="20"/>
        </w:rPr>
        <w:t>Responsible Party:  _____________________________________</w:t>
      </w:r>
    </w:p>
    <w:sectPr w:rsidR="0088036C" w:rsidRPr="0088036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7C1" w:rsidRDefault="00FD47C1" w:rsidP="00FD47C1">
      <w:pPr>
        <w:spacing w:after="0" w:line="240" w:lineRule="auto"/>
      </w:pPr>
      <w:r>
        <w:separator/>
      </w:r>
    </w:p>
  </w:endnote>
  <w:endnote w:type="continuationSeparator" w:id="0">
    <w:p w:rsidR="00FD47C1" w:rsidRDefault="00FD47C1" w:rsidP="00FD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C1" w:rsidRPr="00B85F0F" w:rsidRDefault="001D2668" w:rsidP="00B85F0F">
    <w:pPr>
      <w:pStyle w:val="Footer"/>
    </w:pPr>
    <w:r>
      <w:t>6/18</w:t>
    </w:r>
    <w:r w:rsidR="00B85F0F">
      <w:t>/2015</w:t>
    </w:r>
    <w:r w:rsidR="00B85F0F">
      <w:tab/>
    </w:r>
    <w:r w:rsidR="00B85F0F">
      <w:tab/>
    </w:r>
    <w:r w:rsidR="00B85F0F">
      <w:rPr>
        <w:noProof/>
      </w:rPr>
      <w:drawing>
        <wp:inline distT="0" distB="0" distL="0" distR="0" wp14:anchorId="3C17574D" wp14:editId="667CFCF0">
          <wp:extent cx="731520" cy="731520"/>
          <wp:effectExtent l="0" t="0" r="0" b="0"/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7C1" w:rsidRDefault="00FD47C1" w:rsidP="00FD47C1">
      <w:pPr>
        <w:spacing w:after="0" w:line="240" w:lineRule="auto"/>
      </w:pPr>
      <w:r>
        <w:separator/>
      </w:r>
    </w:p>
  </w:footnote>
  <w:footnote w:type="continuationSeparator" w:id="0">
    <w:p w:rsidR="00FD47C1" w:rsidRDefault="00FD47C1" w:rsidP="00FD4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0F" w:rsidRDefault="00B85F0F" w:rsidP="00FD47C1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Minnesota Department of Public Safety</w:t>
    </w:r>
    <w:r w:rsidRPr="00641251">
      <w:rPr>
        <w:b/>
        <w:sz w:val="28"/>
        <w:szCs w:val="28"/>
      </w:rPr>
      <w:t xml:space="preserve"> – </w:t>
    </w:r>
    <w:r>
      <w:rPr>
        <w:b/>
        <w:sz w:val="28"/>
        <w:szCs w:val="28"/>
      </w:rPr>
      <w:t>Office of Traffic Safety</w:t>
    </w:r>
    <w:r w:rsidRPr="00FD47C1">
      <w:rPr>
        <w:b/>
        <w:sz w:val="28"/>
        <w:szCs w:val="28"/>
      </w:rPr>
      <w:t xml:space="preserve"> </w:t>
    </w:r>
  </w:p>
  <w:p w:rsidR="00FD47C1" w:rsidRPr="00FD47C1" w:rsidRDefault="001D2668" w:rsidP="00FD47C1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2016 </w:t>
    </w:r>
    <w:r w:rsidR="00BF395B">
      <w:rPr>
        <w:b/>
        <w:sz w:val="28"/>
        <w:szCs w:val="28"/>
      </w:rPr>
      <w:t>High</w:t>
    </w:r>
    <w:r w:rsidR="00FD47C1" w:rsidRPr="00FD47C1">
      <w:rPr>
        <w:b/>
        <w:sz w:val="28"/>
        <w:szCs w:val="28"/>
      </w:rPr>
      <w:t xml:space="preserve"> Risk </w:t>
    </w:r>
    <w:r w:rsidR="00C06A2D">
      <w:rPr>
        <w:b/>
        <w:sz w:val="28"/>
        <w:szCs w:val="28"/>
      </w:rPr>
      <w:t xml:space="preserve">Assessment </w:t>
    </w:r>
    <w:r w:rsidR="00FD47C1" w:rsidRPr="00FD47C1">
      <w:rPr>
        <w:b/>
        <w:sz w:val="28"/>
        <w:szCs w:val="28"/>
      </w:rPr>
      <w:t>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C1"/>
    <w:rsid w:val="00006BB0"/>
    <w:rsid w:val="001D2668"/>
    <w:rsid w:val="004C4F7E"/>
    <w:rsid w:val="007D6A7D"/>
    <w:rsid w:val="0088036C"/>
    <w:rsid w:val="00B85F0F"/>
    <w:rsid w:val="00BF395B"/>
    <w:rsid w:val="00C06A2D"/>
    <w:rsid w:val="00FD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7C1"/>
  </w:style>
  <w:style w:type="paragraph" w:styleId="Footer">
    <w:name w:val="footer"/>
    <w:basedOn w:val="Normal"/>
    <w:link w:val="FooterChar"/>
    <w:uiPriority w:val="99"/>
    <w:unhideWhenUsed/>
    <w:rsid w:val="00FD4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7C1"/>
  </w:style>
  <w:style w:type="paragraph" w:styleId="BalloonText">
    <w:name w:val="Balloon Text"/>
    <w:basedOn w:val="Normal"/>
    <w:link w:val="BalloonTextChar"/>
    <w:uiPriority w:val="99"/>
    <w:semiHidden/>
    <w:unhideWhenUsed/>
    <w:rsid w:val="00FD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7C1"/>
  </w:style>
  <w:style w:type="paragraph" w:styleId="Footer">
    <w:name w:val="footer"/>
    <w:basedOn w:val="Normal"/>
    <w:link w:val="FooterChar"/>
    <w:uiPriority w:val="99"/>
    <w:unhideWhenUsed/>
    <w:rsid w:val="00FD4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7C1"/>
  </w:style>
  <w:style w:type="paragraph" w:styleId="BalloonText">
    <w:name w:val="Balloon Text"/>
    <w:basedOn w:val="Normal"/>
    <w:link w:val="BalloonTextChar"/>
    <w:uiPriority w:val="99"/>
    <w:semiHidden/>
    <w:unhideWhenUsed/>
    <w:rsid w:val="00FD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Department of Transportation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u3140</dc:creator>
  <cp:lastModifiedBy>Rugani, Michael</cp:lastModifiedBy>
  <cp:revision>2</cp:revision>
  <cp:lastPrinted>2015-06-12T12:10:00Z</cp:lastPrinted>
  <dcterms:created xsi:type="dcterms:W3CDTF">2015-07-02T18:20:00Z</dcterms:created>
  <dcterms:modified xsi:type="dcterms:W3CDTF">2015-07-02T18:20:00Z</dcterms:modified>
</cp:coreProperties>
</file>